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54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</w:t>
      </w:r>
    </w:p>
    <w:p/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</w:rPr>
        <w:t>2024年度社区公益服务招投标项目预算</w:t>
      </w:r>
    </w:p>
    <w:p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sz w:val="44"/>
          <w:szCs w:val="44"/>
        </w:rPr>
        <w:t>申 报 文 本</w:t>
      </w:r>
    </w:p>
    <w:p/>
    <w:p/>
    <w:p/>
    <w:p/>
    <w:p/>
    <w:p>
      <w:pPr>
        <w:ind w:firstLine="732" w:firstLineChars="229"/>
        <w:rPr>
          <w:rFonts w:cs="宋体"/>
          <w:sz w:val="32"/>
          <w:szCs w:val="32"/>
        </w:rPr>
      </w:pPr>
    </w:p>
    <w:p>
      <w:pPr>
        <w:ind w:firstLine="732" w:firstLineChars="229"/>
        <w:rPr>
          <w:rFonts w:cs="宋体"/>
          <w:sz w:val="32"/>
          <w:szCs w:val="32"/>
        </w:rPr>
      </w:pPr>
    </w:p>
    <w:p>
      <w:pPr>
        <w:ind w:firstLine="732" w:firstLineChars="229"/>
        <w:rPr>
          <w:rFonts w:cs="宋体"/>
          <w:sz w:val="32"/>
          <w:szCs w:val="32"/>
        </w:rPr>
      </w:pPr>
    </w:p>
    <w:p>
      <w:pPr>
        <w:ind w:firstLine="732" w:firstLineChars="229"/>
        <w:rPr>
          <w:rFonts w:cs="宋体"/>
          <w:sz w:val="32"/>
          <w:szCs w:val="32"/>
        </w:rPr>
      </w:pPr>
    </w:p>
    <w:p>
      <w:pPr>
        <w:spacing w:line="900" w:lineRule="exact"/>
        <w:ind w:firstLine="640" w:firstLineChars="200"/>
        <w:rPr>
          <w:sz w:val="32"/>
          <w:szCs w:val="32"/>
          <w:u w:val="single"/>
        </w:rPr>
      </w:pPr>
      <w:r>
        <w:rPr>
          <w:rFonts w:hint="eastAsia" w:cs="宋体"/>
          <w:sz w:val="32"/>
          <w:szCs w:val="32"/>
        </w:rPr>
        <w:t>项目名称：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  <w:u w:val="single"/>
        </w:rPr>
        <w:t xml:space="preserve">                                  </w:t>
      </w:r>
      <w:r>
        <w:rPr>
          <w:sz w:val="32"/>
          <w:szCs w:val="32"/>
          <w:u w:val="single"/>
        </w:rPr>
        <w:t xml:space="preserve">  </w:t>
      </w:r>
    </w:p>
    <w:p>
      <w:pPr>
        <w:spacing w:line="900" w:lineRule="exact"/>
        <w:ind w:firstLine="640" w:firstLineChars="200"/>
        <w:rPr>
          <w:sz w:val="32"/>
          <w:szCs w:val="32"/>
          <w:u w:val="single"/>
        </w:rPr>
      </w:pPr>
      <w:r>
        <w:rPr>
          <w:rFonts w:hint="eastAsia" w:cs="宋体"/>
          <w:sz w:val="32"/>
          <w:szCs w:val="32"/>
        </w:rPr>
        <w:t>项目申报单位（盖章）：</w:t>
      </w:r>
      <w:r>
        <w:rPr>
          <w:sz w:val="32"/>
          <w:szCs w:val="32"/>
          <w:u w:val="single"/>
        </w:rPr>
        <w:t xml:space="preserve">  </w:t>
      </w:r>
      <w:r>
        <w:rPr>
          <w:rFonts w:hint="eastAsia"/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  <w:u w:val="single"/>
        </w:rPr>
        <w:t xml:space="preserve">   </w:t>
      </w:r>
    </w:p>
    <w:p>
      <w:pPr>
        <w:spacing w:line="900" w:lineRule="exact"/>
        <w:ind w:firstLine="640" w:firstLineChars="200"/>
        <w:rPr>
          <w:sz w:val="32"/>
          <w:szCs w:val="32"/>
          <w:u w:val="single"/>
        </w:rPr>
      </w:pPr>
      <w:r>
        <w:rPr>
          <w:rFonts w:hint="eastAsia" w:cs="宋体"/>
          <w:sz w:val="32"/>
          <w:szCs w:val="32"/>
        </w:rPr>
        <w:t>项目申报日期：</w:t>
      </w:r>
      <w:r>
        <w:rPr>
          <w:rFonts w:hint="eastAsia" w:cs="宋体"/>
          <w:sz w:val="32"/>
          <w:szCs w:val="32"/>
          <w:u w:val="single"/>
        </w:rPr>
        <w:t xml:space="preserve">    </w:t>
      </w:r>
      <w:r>
        <w:rPr>
          <w:rFonts w:hint="eastAsia"/>
          <w:sz w:val="32"/>
          <w:szCs w:val="32"/>
          <w:u w:val="single"/>
        </w:rPr>
        <w:t>年  月  日——     年   月   日</w:t>
      </w:r>
    </w:p>
    <w:p>
      <w:pPr>
        <w:widowControl/>
        <w:jc w:val="center"/>
        <w:rPr>
          <w:rFonts w:cs="宋体"/>
        </w:rPr>
      </w:pPr>
      <w:r>
        <w:rPr>
          <w:rFonts w:hint="eastAsia" w:cs="宋体"/>
        </w:rPr>
        <w:t>(编制说明：参照2023年度社区公益服务招投标项目预算申报文本编制)</w:t>
      </w: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left"/>
        <w:rPr>
          <w:rFonts w:cs="宋体"/>
        </w:rPr>
      </w:pPr>
    </w:p>
    <w:p>
      <w:pPr>
        <w:widowControl/>
        <w:jc w:val="center"/>
        <w:rPr>
          <w:rFonts w:cs="宋体"/>
        </w:rPr>
      </w:pPr>
      <w:r>
        <w:rPr>
          <w:rFonts w:hint="eastAsia" w:ascii="黑体" w:hAnsi="黑体" w:eastAsia="黑体" w:cs="黑体"/>
          <w:sz w:val="32"/>
          <w:szCs w:val="32"/>
        </w:rPr>
        <w:t>一、基本信息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417"/>
        <w:gridCol w:w="542"/>
        <w:gridCol w:w="808"/>
        <w:gridCol w:w="1312"/>
        <w:gridCol w:w="1165"/>
        <w:gridCol w:w="1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155" w:type="pct"/>
            <w:vAlign w:val="center"/>
          </w:tcPr>
          <w:p>
            <w:pPr>
              <w:spacing w:line="540" w:lineRule="exact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1.项目名称</w:t>
            </w:r>
          </w:p>
        </w:tc>
        <w:tc>
          <w:tcPr>
            <w:tcW w:w="3845" w:type="pct"/>
            <w:gridSpan w:val="6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155" w:type="pct"/>
            <w:vAlign w:val="center"/>
          </w:tcPr>
          <w:p>
            <w:pPr>
              <w:spacing w:line="540" w:lineRule="exact"/>
              <w:ind w:left="1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2.项目类别</w:t>
            </w:r>
          </w:p>
        </w:tc>
        <w:tc>
          <w:tcPr>
            <w:tcW w:w="3845" w:type="pct"/>
            <w:gridSpan w:val="6"/>
            <w:vAlign w:val="center"/>
          </w:tcPr>
          <w:p>
            <w:pPr>
              <w:spacing w:line="540" w:lineRule="exact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□老年人福利类    □残疾人福利类    □儿童福利类   □社会公益类    □社工站专项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155" w:type="pct"/>
            <w:vAlign w:val="center"/>
          </w:tcPr>
          <w:p>
            <w:pPr>
              <w:spacing w:line="540" w:lineRule="exact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3.项目实施地</w:t>
            </w:r>
          </w:p>
        </w:tc>
        <w:tc>
          <w:tcPr>
            <w:tcW w:w="3845" w:type="pct"/>
            <w:gridSpan w:val="6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kern w:val="0"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155" w:type="pct"/>
            <w:vAlign w:val="center"/>
          </w:tcPr>
          <w:p>
            <w:pPr>
              <w:spacing w:line="540" w:lineRule="exact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4.项目实施周期</w:t>
            </w:r>
          </w:p>
        </w:tc>
        <w:tc>
          <w:tcPr>
            <w:tcW w:w="3845" w:type="pct"/>
            <w:gridSpan w:val="6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年</w:t>
            </w: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月</w:t>
            </w: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日——</w:t>
            </w: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年</w:t>
            </w: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月</w:t>
            </w:r>
            <w:r>
              <w:rPr>
                <w:rFonts w:hint="eastAsia" w:ascii="黑体" w:hAnsi="黑体" w:eastAsia="黑体" w:cs="黑体"/>
                <w:kern w:val="0"/>
                <w:sz w:val="24"/>
                <w:u w:val="single"/>
              </w:rPr>
              <w:t xml:space="preserve">    </w:t>
            </w:r>
            <w:r>
              <w:rPr>
                <w:rFonts w:hint="eastAsia" w:ascii="黑体" w:hAnsi="黑体" w:eastAsia="黑体" w:cs="黑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155" w:type="pct"/>
            <w:vAlign w:val="center"/>
          </w:tcPr>
          <w:p>
            <w:pPr>
              <w:spacing w:line="540" w:lineRule="exact"/>
              <w:ind w:left="600" w:hanging="600" w:hangingChars="250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5.项目总预算</w:t>
            </w:r>
          </w:p>
          <w:p>
            <w:pPr>
              <w:spacing w:line="540" w:lineRule="exact"/>
              <w:ind w:left="600" w:hanging="600" w:hangingChars="250"/>
              <w:jc w:val="lef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（万元）</w:t>
            </w:r>
          </w:p>
        </w:tc>
        <w:tc>
          <w:tcPr>
            <w:tcW w:w="1081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813" w:type="pct"/>
            <w:gridSpan w:val="3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其中：申请市级福彩公益金（万元）</w:t>
            </w:r>
          </w:p>
        </w:tc>
        <w:tc>
          <w:tcPr>
            <w:tcW w:w="951" w:type="pct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atLeast"/>
        </w:trPr>
        <w:tc>
          <w:tcPr>
            <w:tcW w:w="1155" w:type="pct"/>
            <w:vMerge w:val="restart"/>
            <w:vAlign w:val="center"/>
          </w:tcPr>
          <w:p>
            <w:pPr>
              <w:spacing w:line="540" w:lineRule="exact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6.项目单位信息</w:t>
            </w:r>
          </w:p>
          <w:p>
            <w:pPr>
              <w:spacing w:line="340" w:lineRule="exact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名称</w:t>
            </w:r>
          </w:p>
        </w:tc>
        <w:tc>
          <w:tcPr>
            <w:tcW w:w="3063" w:type="pct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地址</w:t>
            </w:r>
          </w:p>
        </w:tc>
        <w:tc>
          <w:tcPr>
            <w:tcW w:w="3063" w:type="pct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8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邮编</w:t>
            </w:r>
          </w:p>
        </w:tc>
        <w:tc>
          <w:tcPr>
            <w:tcW w:w="3063" w:type="pct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单位负责人</w:t>
            </w:r>
          </w:p>
        </w:tc>
        <w:tc>
          <w:tcPr>
            <w:tcW w:w="745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24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color w:val="1F497D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电话</w:t>
            </w:r>
          </w:p>
        </w:tc>
        <w:tc>
          <w:tcPr>
            <w:tcW w:w="1594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联系部门</w:t>
            </w:r>
          </w:p>
        </w:tc>
        <w:tc>
          <w:tcPr>
            <w:tcW w:w="3063" w:type="pct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联系人</w:t>
            </w:r>
          </w:p>
        </w:tc>
        <w:tc>
          <w:tcPr>
            <w:tcW w:w="745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724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color w:val="1F497D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职  务</w:t>
            </w:r>
          </w:p>
        </w:tc>
        <w:tc>
          <w:tcPr>
            <w:tcW w:w="1594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电话</w:t>
            </w:r>
          </w:p>
        </w:tc>
        <w:tc>
          <w:tcPr>
            <w:tcW w:w="745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724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color w:val="1F497D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移动电话</w:t>
            </w:r>
          </w:p>
        </w:tc>
        <w:tc>
          <w:tcPr>
            <w:tcW w:w="1594" w:type="pct"/>
            <w:gridSpan w:val="2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1155" w:type="pct"/>
            <w:vMerge w:val="continue"/>
          </w:tcPr>
          <w:p>
            <w:pPr>
              <w:spacing w:line="540" w:lineRule="exact"/>
              <w:ind w:left="-319"/>
              <w:rPr>
                <w:rFonts w:ascii="黑体" w:hAnsi="黑体" w:eastAsia="黑体" w:cs="黑体"/>
                <w:sz w:val="24"/>
              </w:rPr>
            </w:pPr>
          </w:p>
        </w:tc>
        <w:tc>
          <w:tcPr>
            <w:tcW w:w="782" w:type="pct"/>
            <w:vAlign w:val="center"/>
          </w:tcPr>
          <w:p>
            <w:pPr>
              <w:spacing w:line="540" w:lineRule="exact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电子邮箱</w:t>
            </w:r>
          </w:p>
        </w:tc>
        <w:tc>
          <w:tcPr>
            <w:tcW w:w="3063" w:type="pct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</w:tbl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二、项目事项</w:t>
      </w:r>
    </w:p>
    <w:tbl>
      <w:tblPr>
        <w:tblStyle w:val="5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11"/>
        <w:gridCol w:w="1842"/>
        <w:gridCol w:w="1418"/>
        <w:gridCol w:w="1134"/>
        <w:gridCol w:w="2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  <w:jc w:val="center"/>
        </w:trPr>
        <w:tc>
          <w:tcPr>
            <w:tcW w:w="155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项目概况</w:t>
            </w:r>
          </w:p>
        </w:tc>
        <w:tc>
          <w:tcPr>
            <w:tcW w:w="69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项目概况：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5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Cs w:val="21"/>
              </w:rPr>
            </w:pPr>
          </w:p>
        </w:tc>
        <w:tc>
          <w:tcPr>
            <w:tcW w:w="69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服务对象及人数：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155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</w:t>
            </w:r>
            <w:r>
              <w:rPr>
                <w:rFonts w:hint="eastAsia"/>
                <w:szCs w:val="21"/>
              </w:rPr>
              <w:t>项目基础条件及前期工作</w:t>
            </w:r>
          </w:p>
          <w:p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69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同类项目执行情况：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155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9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存在问题：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155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9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前期策划与准备工作：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3.项目实施进度计划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7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szCs w:val="21"/>
              </w:rPr>
            </w:pPr>
            <w:r>
              <w:rPr>
                <w:szCs w:val="21"/>
              </w:rPr>
              <w:t>4.</w:t>
            </w:r>
            <w:r>
              <w:rPr>
                <w:rFonts w:hint="eastAsia"/>
                <w:szCs w:val="21"/>
              </w:rPr>
              <w:t>资金筹集和使用计划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bCs/>
                <w:szCs w:val="21"/>
              </w:rPr>
            </w:pPr>
            <w:r>
              <w:rPr>
                <w:szCs w:val="21"/>
              </w:rPr>
              <w:t>5.</w:t>
            </w:r>
            <w:r>
              <w:rPr>
                <w:rFonts w:hint="eastAsia"/>
                <w:szCs w:val="21"/>
              </w:rPr>
              <w:t>项目实施内容及预算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3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6.</w:t>
            </w:r>
            <w:r>
              <w:rPr>
                <w:rFonts w:hint="eastAsia"/>
                <w:szCs w:val="21"/>
              </w:rPr>
              <w:t>项目运行管理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Cs w:val="21"/>
              </w:rPr>
            </w:pPr>
            <w:r>
              <w:rPr>
                <w:szCs w:val="21"/>
              </w:rPr>
              <w:t>7.</w:t>
            </w:r>
            <w:r>
              <w:rPr>
                <w:rFonts w:hint="eastAsia"/>
                <w:szCs w:val="21"/>
              </w:rPr>
              <w:t>项目绩效目标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一级目标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二级目标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三级目标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目标值</w:t>
            </w: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产出目标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数量目标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质量目标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时效目标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成本目标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6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效果目标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社会效益目标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可持续目标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满意度目标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6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影响力目标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66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  <w:jc w:val="center"/>
        </w:trPr>
        <w:tc>
          <w:tcPr>
            <w:tcW w:w="852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8.附件</w:t>
            </w:r>
          </w:p>
        </w:tc>
      </w:tr>
    </w:tbl>
    <w:p>
      <w:pPr>
        <w:spacing w:line="5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60" w:lineRule="exact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三、结论</w:t>
      </w:r>
    </w:p>
    <w:tbl>
      <w:tblPr>
        <w:tblStyle w:val="5"/>
        <w:tblW w:w="0" w:type="auto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6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908" w:type="dxa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1.自我分析</w:t>
            </w:r>
          </w:p>
        </w:tc>
        <w:tc>
          <w:tcPr>
            <w:tcW w:w="6612" w:type="dxa"/>
            <w:vAlign w:val="center"/>
          </w:tcPr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1908" w:type="dxa"/>
            <w:vAlign w:val="center"/>
          </w:tcPr>
          <w:p>
            <w:pPr>
              <w:ind w:left="210" w:hanging="210" w:hangingChars="100"/>
              <w:rPr>
                <w:szCs w:val="21"/>
              </w:rPr>
            </w:pPr>
            <w:r>
              <w:rPr>
                <w:szCs w:val="21"/>
              </w:rPr>
              <w:t>2.</w:t>
            </w:r>
            <w:r>
              <w:rPr>
                <w:rFonts w:hint="eastAsia" w:cs="宋体"/>
                <w:szCs w:val="21"/>
              </w:rPr>
              <w:t>项目单位责任</w:t>
            </w:r>
          </w:p>
        </w:tc>
        <w:tc>
          <w:tcPr>
            <w:tcW w:w="6612" w:type="dxa"/>
            <w:vAlign w:val="center"/>
          </w:tcPr>
          <w:p>
            <w:pPr>
              <w:ind w:firstLine="420" w:firstLineChars="200"/>
              <w:jc w:val="center"/>
              <w:rPr>
                <w:rFonts w:cs="宋体"/>
                <w:kern w:val="0"/>
                <w:szCs w:val="21"/>
              </w:rPr>
            </w:pPr>
          </w:p>
          <w:p>
            <w:pPr>
              <w:ind w:firstLine="420" w:firstLineChars="200"/>
              <w:jc w:val="left"/>
              <w:rPr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项目单位及其负责人对报告和所提供的相关材料的准确性、真实性负责；配合做好项目的评审工作。</w:t>
            </w:r>
          </w:p>
          <w:p>
            <w:pPr>
              <w:jc w:val="center"/>
              <w:rPr>
                <w:szCs w:val="21"/>
              </w:rPr>
            </w:pPr>
          </w:p>
          <w:p>
            <w:pPr>
              <w:ind w:firstLine="420" w:firstLineChars="200"/>
              <w:jc w:val="center"/>
              <w:rPr>
                <w:szCs w:val="21"/>
              </w:rPr>
            </w:pP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项目单位盖章：       负责人签字：</w:t>
            </w:r>
          </w:p>
          <w:p>
            <w:pPr>
              <w:jc w:val="center"/>
              <w:rPr>
                <w:szCs w:val="21"/>
              </w:rPr>
            </w:pPr>
          </w:p>
        </w:tc>
      </w:tr>
    </w:tbl>
    <w:p>
      <w:pPr>
        <w:spacing w:line="560" w:lineRule="exact"/>
        <w:rPr>
          <w:rFonts w:ascii="黑体" w:hAnsi="黑体" w:eastAsia="黑体" w:cs="黑体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31" w:bottom="1985" w:left="1531" w:header="851" w:footer="992" w:gutter="0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288" w:lineRule="auto"/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hint="eastAsia" w:ascii="方正小标宋简体" w:eastAsia="方正小标宋简体"/>
          <w:bCs/>
          <w:sz w:val="36"/>
          <w:szCs w:val="36"/>
        </w:rPr>
        <w:t>2024</w:t>
      </w:r>
      <w:r>
        <w:rPr>
          <w:rFonts w:hint="eastAsia" w:ascii="方正小标宋简体" w:eastAsia="方正小标宋简体" w:cs="宋体"/>
          <w:bCs/>
          <w:sz w:val="36"/>
          <w:szCs w:val="36"/>
        </w:rPr>
        <w:t>年度社区公益服务招投标项目预算申请明细表（资金测算明细表）</w:t>
      </w:r>
    </w:p>
    <w:p>
      <w:pPr>
        <w:adjustRightInd w:val="0"/>
        <w:snapToGrid w:val="0"/>
        <w:spacing w:line="288" w:lineRule="auto"/>
        <w:jc w:val="right"/>
        <w:rPr>
          <w:sz w:val="24"/>
        </w:rPr>
      </w:pPr>
      <w:r>
        <w:rPr>
          <w:rFonts w:hint="eastAsia" w:cs="宋体"/>
          <w:sz w:val="24"/>
        </w:rPr>
        <w:t>单位：元</w:t>
      </w:r>
    </w:p>
    <w:tbl>
      <w:tblPr>
        <w:tblStyle w:val="5"/>
        <w:tblW w:w="13340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773"/>
        <w:gridCol w:w="1984"/>
        <w:gridCol w:w="1629"/>
        <w:gridCol w:w="923"/>
        <w:gridCol w:w="709"/>
        <w:gridCol w:w="850"/>
        <w:gridCol w:w="851"/>
        <w:gridCol w:w="850"/>
        <w:gridCol w:w="851"/>
        <w:gridCol w:w="772"/>
        <w:gridCol w:w="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trHeight w:val="639" w:hRule="atLeast"/>
        </w:trPr>
        <w:tc>
          <w:tcPr>
            <w:tcW w:w="58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二级项目构成</w:t>
            </w:r>
          </w:p>
        </w:tc>
        <w:tc>
          <w:tcPr>
            <w:tcW w:w="7435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三级项目明细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</w:trPr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内容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金额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其中：动用历年福彩公益金结余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明细内容</w:t>
            </w:r>
          </w:p>
        </w:tc>
        <w:tc>
          <w:tcPr>
            <w:tcW w:w="9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规格型号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计量单位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单价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金额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测算依据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.......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.......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.......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.......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kern w:val="0"/>
                <w:sz w:val="24"/>
              </w:rPr>
              <w:t>业务活动经费小计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exact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宋体"/>
                <w:b/>
                <w:bCs/>
                <w:kern w:val="0"/>
                <w:sz w:val="24"/>
              </w:rPr>
              <w:t>招标代理服务费</w:t>
            </w:r>
            <w:r>
              <w:rPr>
                <w:rFonts w:hint="eastAsia"/>
                <w:b/>
                <w:bCs/>
                <w:kern w:val="0"/>
                <w:szCs w:val="21"/>
              </w:rPr>
              <w:t>（1.5%）</w:t>
            </w:r>
          </w:p>
        </w:tc>
        <w:tc>
          <w:tcPr>
            <w:tcW w:w="1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bookmarkStart w:id="0" w:name="_GoBack"/>
            <w:bookmarkEnd w:id="0"/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left"/>
              <w:rPr>
                <w:kern w:val="0"/>
                <w:szCs w:val="21"/>
              </w:rPr>
            </w:pP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exact"/>
        </w:trPr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税费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88" w:lineRule="auto"/>
              <w:jc w:val="left"/>
              <w:rPr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（</w:t>
            </w: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exact"/>
        </w:trPr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cs="宋体"/>
                <w:b/>
                <w:bCs/>
                <w:kern w:val="0"/>
                <w:szCs w:val="21"/>
              </w:rPr>
              <w:t>合计金额</w:t>
            </w:r>
          </w:p>
        </w:tc>
        <w:tc>
          <w:tcPr>
            <w:tcW w:w="17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　</w:t>
            </w:r>
          </w:p>
        </w:tc>
        <w:tc>
          <w:tcPr>
            <w:tcW w:w="7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88" w:lineRule="auto"/>
              <w:rPr>
                <w:kern w:val="0"/>
                <w:szCs w:val="21"/>
              </w:rPr>
            </w:pPr>
          </w:p>
        </w:tc>
      </w:tr>
    </w:tbl>
    <w:p>
      <w:pPr>
        <w:spacing w:line="560" w:lineRule="exact"/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531" w:right="2098" w:bottom="1531" w:left="1985" w:header="851" w:footer="992" w:gutter="0"/>
          <w:cols w:space="720" w:num="1"/>
          <w:docGrid w:type="lines" w:linePitch="312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5881370" cy="79667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6738" t="9157" r="8713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5803265" cy="7887970"/>
            <wp:effectExtent l="0" t="0" r="6985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4582" t="7658" r="8206"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5569585" cy="785622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6291" t="6783" r="7066" b="977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5937250" cy="769112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750" t="5525" r="5348" b="1094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2098" w:right="1531" w:bottom="1985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  <w:rFonts w:ascii="宋体" w:hAnsi="宋体"/>
        <w:sz w:val="30"/>
        <w:szCs w:val="30"/>
      </w:rPr>
    </w:pPr>
    <w:r>
      <w:rPr>
        <w:rStyle w:val="7"/>
        <w:rFonts w:ascii="宋体" w:hAnsi="宋体"/>
        <w:sz w:val="30"/>
        <w:szCs w:val="30"/>
      </w:rPr>
      <w:fldChar w:fldCharType="begin"/>
    </w:r>
    <w:r>
      <w:rPr>
        <w:rStyle w:val="7"/>
        <w:rFonts w:ascii="宋体" w:hAnsi="宋体"/>
        <w:sz w:val="30"/>
        <w:szCs w:val="30"/>
      </w:rPr>
      <w:instrText xml:space="preserve">PAGE  </w:instrText>
    </w:r>
    <w:r>
      <w:rPr>
        <w:rStyle w:val="7"/>
        <w:rFonts w:ascii="宋体" w:hAnsi="宋体"/>
        <w:sz w:val="30"/>
        <w:szCs w:val="30"/>
      </w:rPr>
      <w:fldChar w:fldCharType="separate"/>
    </w:r>
    <w:r>
      <w:rPr>
        <w:rStyle w:val="7"/>
        <w:rFonts w:ascii="宋体" w:hAnsi="宋体"/>
        <w:sz w:val="30"/>
        <w:szCs w:val="30"/>
      </w:rPr>
      <w:t>7</w:t>
    </w:r>
    <w:r>
      <w:rPr>
        <w:rStyle w:val="7"/>
        <w:rFonts w:ascii="宋体" w:hAnsi="宋体"/>
        <w:sz w:val="30"/>
        <w:szCs w:val="30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NzBkMTAxZWRiNDIwYmMxOGNiMmVkYmFhOWUxNzkifQ=="/>
    <w:docVar w:name="KSO_WPS_MARK_KEY" w:val="01dc318f-3f42-4de8-a898-2c3fbc445d13"/>
  </w:docVars>
  <w:rsids>
    <w:rsidRoot w:val="54640970"/>
    <w:rsid w:val="000267AC"/>
    <w:rsid w:val="000C1373"/>
    <w:rsid w:val="00151BCD"/>
    <w:rsid w:val="001930B4"/>
    <w:rsid w:val="001E3461"/>
    <w:rsid w:val="002244D2"/>
    <w:rsid w:val="002B6185"/>
    <w:rsid w:val="002F1575"/>
    <w:rsid w:val="0035584E"/>
    <w:rsid w:val="00356BA8"/>
    <w:rsid w:val="003D6469"/>
    <w:rsid w:val="005E5146"/>
    <w:rsid w:val="00740CD6"/>
    <w:rsid w:val="007B330F"/>
    <w:rsid w:val="00A020B6"/>
    <w:rsid w:val="00D61C3C"/>
    <w:rsid w:val="00D83694"/>
    <w:rsid w:val="00F473C1"/>
    <w:rsid w:val="06AA608D"/>
    <w:rsid w:val="0F0D64A2"/>
    <w:rsid w:val="1FCC2438"/>
    <w:rsid w:val="322D04C2"/>
    <w:rsid w:val="53173E17"/>
    <w:rsid w:val="54640970"/>
    <w:rsid w:val="6AD54110"/>
    <w:rsid w:val="6B9B624B"/>
    <w:rsid w:val="7D11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165</Words>
  <Characters>941</Characters>
  <Lines>7</Lines>
  <Paragraphs>2</Paragraphs>
  <TotalTime>1</TotalTime>
  <ScaleCrop>false</ScaleCrop>
  <LinksUpToDate>false</LinksUpToDate>
  <CharactersWithSpaces>1104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2023-02-01T03:22:00Z</dcterms:created>
  <dc:creator>zz</dc:creator>
  <cp:lastModifiedBy>小蕾</cp:lastModifiedBy>
  <dcterms:modified xsi:type="dcterms:W3CDTF">2024-02-05T05:49:36Z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59F857AC2C4F45BCAAE084C3ADCBEA32_13</vt:lpwstr>
  </property>
</Properties>
</file>